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6E8CB4" w14:textId="7CCFF2CC" w:rsidR="005C7B49" w:rsidRPr="00B12A3C" w:rsidRDefault="009C7EE5" w:rsidP="005C7B49">
      <w:pPr>
        <w:autoSpaceDE w:val="0"/>
        <w:autoSpaceDN w:val="0"/>
        <w:adjustRightInd w:val="0"/>
        <w:spacing w:before="80" w:after="8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B12A3C">
        <w:rPr>
          <w:rFonts w:ascii="Times New Roman" w:hAnsi="Times New Roman" w:cs="Times New Roman"/>
          <w:b/>
          <w:bCs/>
          <w:sz w:val="24"/>
          <w:szCs w:val="24"/>
          <w:lang w:val="pt-BR"/>
        </w:rPr>
        <w:t>DESIGNAÇÃO</w:t>
      </w:r>
      <w:r w:rsidR="00A20BE7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DE PREGOEIRO</w:t>
      </w:r>
    </w:p>
    <w:p w14:paraId="7A189779" w14:textId="77777777" w:rsidR="009C7EE5" w:rsidRPr="00B12A3C" w:rsidRDefault="009C7EE5" w:rsidP="005C7B49">
      <w:pPr>
        <w:autoSpaceDE w:val="0"/>
        <w:autoSpaceDN w:val="0"/>
        <w:adjustRightInd w:val="0"/>
        <w:spacing w:before="80" w:after="8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1C78051B" w14:textId="77777777" w:rsidR="009C7EE5" w:rsidRPr="00B12A3C" w:rsidRDefault="009C7EE5" w:rsidP="009C7EE5">
      <w:pPr>
        <w:autoSpaceDE w:val="0"/>
        <w:autoSpaceDN w:val="0"/>
        <w:adjustRightInd w:val="0"/>
        <w:spacing w:before="80" w:after="80" w:line="36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14:paraId="436891EF" w14:textId="23E755B9" w:rsidR="009C7EE5" w:rsidRPr="00025156" w:rsidRDefault="009C7EE5" w:rsidP="000470B3">
      <w:pPr>
        <w:autoSpaceDE w:val="0"/>
        <w:autoSpaceDN w:val="0"/>
        <w:adjustRightInd w:val="0"/>
        <w:spacing w:before="80" w:after="8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164258409"/>
      <w:r w:rsidRPr="00887456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O </w:t>
      </w:r>
      <w:sdt>
        <w:sdtPr>
          <w:rPr>
            <w:rFonts w:ascii="Times New Roman" w:hAnsi="Times New Roman" w:cs="Times New Roman"/>
            <w:sz w:val="24"/>
            <w:szCs w:val="24"/>
          </w:rPr>
          <w:alias w:val="Escolher Responsável pela delegação"/>
          <w:tag w:val="Escolher Responsável pela delegação"/>
          <w:id w:val="-1371139116"/>
          <w:placeholder>
            <w:docPart w:val="AE8E8BF9CDE64517A1581218454F7693"/>
          </w:placeholder>
          <w15:color w:val="FF6600"/>
          <w:dropDownList>
            <w:listItem w:value="Escolher um item."/>
            <w:listItem w:displayText="Coordenador de Compras e Licitações da Reitoria" w:value="Coordenador de Compras e Licitações da Reitoria"/>
            <w:listItem w:displayText="Coordenador de Apoio a Licitações da CLC" w:value="Coordenador de Apoio a Licitações da CLC"/>
            <w:listItem w:displayText="Diretor Geral do Centro de Ciências Tecnológicas" w:value="Diretor Geral do Centro de Ciências Tecnológicas"/>
            <w:listItem w:displayText="Diretor Geral do Centro de Ciências Agroveterinárias" w:value="Diretor Geral do Centro de Ciências Agroveterinárias"/>
            <w:listItem w:displayText="Diretor Geral do Centro de Educação do Planalto Norte" w:value="Diretor Geral do Centro de Educação do Planalto Norte"/>
            <w:listItem w:displayText="Diretor Geral do Centro de Educação Superior do Oeste" w:value="Diretor Geral do Centro de Educação Superior do Oeste"/>
            <w:listItem w:displayText="Diretor Geral do Centro de Educação Superior do Alto Vale do Itajaí" w:value="Diretor Geral do Centro de Educação Superior do Alto Vale do Itajaí"/>
            <w:listItem w:displayText="Diretora Geral do Centro de Educação Superior da Região Sul" w:value="Diretora Geral do Centro de Educação Superior da Região Sul"/>
            <w:listItem w:displayText="Diretor Geral do Centro de Educação Superior da Foz do Itajaí" w:value="Diretor Geral do Centro de Educação Superior da Foz do Itajaí"/>
          </w:dropDownList>
        </w:sdtPr>
        <w:sdtEndPr/>
        <w:sdtContent>
          <w:r w:rsidR="0098038A">
            <w:rPr>
              <w:rFonts w:ascii="Times New Roman" w:hAnsi="Times New Roman" w:cs="Times New Roman"/>
              <w:sz w:val="24"/>
              <w:szCs w:val="24"/>
            </w:rPr>
            <w:t>Coordenador de Compras e Licitações da Reitoria</w:t>
          </w:r>
        </w:sdtContent>
      </w:sdt>
      <w:r w:rsidRPr="00887456">
        <w:rPr>
          <w:rFonts w:ascii="Times New Roman" w:hAnsi="Times New Roman" w:cs="Times New Roman"/>
          <w:bCs/>
          <w:sz w:val="24"/>
          <w:szCs w:val="24"/>
          <w:lang w:val="pt-BR"/>
        </w:rPr>
        <w:t>, com base no</w:t>
      </w:r>
      <w:r w:rsidRPr="00B12A3C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que dispõe a </w:t>
      </w:r>
      <w:r w:rsidR="00994EF9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Portaria nº 755, de 14 de maio de 2024 </w:t>
      </w:r>
      <w:r w:rsidRPr="00025156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do Reitor da Fundação Universidade do Estado de Santa Catarina, designa o Pregoeiro e a equipe de apoio abaixo relacionados para atuarem no Pregão </w:t>
      </w:r>
      <w:r w:rsidRPr="00DE7344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Eletrônico </w:t>
      </w:r>
      <w:r w:rsidRPr="00DE7344">
        <w:rPr>
          <w:rFonts w:ascii="Times New Roman" w:hAnsi="Times New Roman" w:cs="Times New Roman"/>
          <w:b/>
          <w:bCs/>
          <w:sz w:val="24"/>
          <w:szCs w:val="24"/>
        </w:rPr>
        <w:t xml:space="preserve">Nº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alias w:val="Numero da Edital"/>
          <w:tag w:val="Numero da Edital"/>
          <w:id w:val="-877399974"/>
          <w:placeholder>
            <w:docPart w:val="338FF3109B9B411CA2959D183C76DFE4"/>
          </w:placeholder>
          <w15:color w:val="FF6600"/>
          <w:text/>
        </w:sdtPr>
        <w:sdtEndPr/>
        <w:sdtContent>
          <w:r w:rsidR="004F1420">
            <w:rPr>
              <w:rFonts w:ascii="Times New Roman" w:hAnsi="Times New Roman" w:cs="Times New Roman"/>
              <w:b/>
              <w:sz w:val="24"/>
              <w:szCs w:val="24"/>
            </w:rPr>
            <w:t>101</w:t>
          </w:r>
        </w:sdtContent>
      </w:sdt>
      <w:r w:rsidRPr="00DE7344">
        <w:rPr>
          <w:rFonts w:ascii="Times New Roman" w:hAnsi="Times New Roman" w:cs="Times New Roman"/>
          <w:b/>
          <w:sz w:val="24"/>
          <w:szCs w:val="24"/>
        </w:rPr>
        <w:t>/</w:t>
      </w:r>
      <w:r w:rsidR="004F1420">
        <w:rPr>
          <w:rFonts w:ascii="Times New Roman" w:hAnsi="Times New Roman" w:cs="Times New Roman"/>
          <w:b/>
          <w:sz w:val="24"/>
          <w:szCs w:val="24"/>
        </w:rPr>
        <w:t>2026.</w:t>
      </w:r>
    </w:p>
    <w:bookmarkEnd w:id="0"/>
    <w:p w14:paraId="1DB34F59" w14:textId="77777777" w:rsidR="00B12A3C" w:rsidRPr="00DE7344" w:rsidRDefault="00B12A3C" w:rsidP="009C7EE5">
      <w:pPr>
        <w:autoSpaceDE w:val="0"/>
        <w:autoSpaceDN w:val="0"/>
        <w:adjustRightInd w:val="0"/>
        <w:spacing w:before="80" w:after="80" w:line="36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14:paraId="02F7D4CA" w14:textId="3AEC643F" w:rsidR="009C7EE5" w:rsidRDefault="009A77D3" w:rsidP="00AD5480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164258511"/>
      <w:r w:rsidRPr="009A77D3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pt-BR"/>
        </w:rPr>
        <w:t>Agente de Contratação-Pregoeiro</w:t>
      </w:r>
      <w:r w:rsidR="00C93553" w:rsidRPr="00DE7344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B12A3C" w:rsidRPr="00DE7344">
        <w:rPr>
          <w:rFonts w:ascii="Times New Roman" w:hAnsi="Times New Roman" w:cs="Times New Roman"/>
          <w:sz w:val="24"/>
          <w:szCs w:val="24"/>
        </w:rPr>
        <w:t xml:space="preserve">  </w:t>
      </w:r>
      <w:bookmarkEnd w:id="1"/>
      <w:sdt>
        <w:sdtPr>
          <w:alias w:val="Escolher Agente de Contratação"/>
          <w:tag w:val="Escolher Agente de Contratação"/>
          <w:id w:val="-1944219382"/>
          <w:placeholder>
            <w:docPart w:val="42A892C4394E4C07A6746902ECE1172B"/>
          </w:placeholder>
          <w15:color w:val="FF6600"/>
          <w:dropDownList>
            <w:listItem w:value="Escolher um item."/>
            <w:listItem w:displayText="Camila de Almeida Luca Batista – Matrícula 959-335-7-01" w:value="Camila de Almeida Luca Batista – Matrícula 959-335-7-01"/>
            <w:listItem w:displayText="Fabrício Devenz - Matrícula 663.965-8-01" w:value="Fabrício Devenz - Matrícula 663.965-8-01"/>
            <w:listItem w:displayText="Paulo Edison de Lima – Matrícula 670.176-0-01" w:value="Paulo Edison de Lima – Matrícula 670.176-0-01"/>
            <w:listItem w:displayText="Rubens Crippa Júnior - Matrícula 663.315-3-01" w:value="Rubens Crippa Júnior - Matrícula 663.315-3-01"/>
            <w:listItem w:displayText="Tânia Cristina Gomes da Cunha - Matrícula 658.609-0-01" w:value="Tânia Cristina Gomes da Cunha - Matrícula 658.609-0-01"/>
            <w:listItem w:displayText="Tiago Mateus de Azevedo – Matrícula 602.649-4-01" w:value="Tiago Mateus de Azevedo – Matrícula 602.649-4-01"/>
            <w:listItem w:displayText="Glória Maria Fernandes - Matrícula 384.637-7-03" w:value="Glória Maria Fernandes - Matrícula 384.637-7-03"/>
            <w:listItem w:displayText="Wender Kelvin Correa - Matrícula 664.966-1" w:value="Wender Kelvin Correa - Matrícula 664.966-1"/>
            <w:listItem w:displayText="Fernando Mincato Daniel - Matrícula 992.552-0-02" w:value="Fernando Mincato Daniel - Matrícula 992.552-0-02"/>
          </w:dropDownList>
        </w:sdtPr>
        <w:sdtEndPr/>
        <w:sdtContent>
          <w:r w:rsidR="00F10BF8">
            <w:t>Tânia Cristina Gomes da Cunha - Matrícula 658.609-0-01</w:t>
          </w:r>
        </w:sdtContent>
      </w:sdt>
    </w:p>
    <w:p w14:paraId="7CA9D92F" w14:textId="77777777" w:rsidR="009A77D3" w:rsidRPr="00DE7344" w:rsidRDefault="009A77D3" w:rsidP="00AD548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6C6B11" w14:textId="23C398BD" w:rsidR="00C93553" w:rsidRPr="00092076" w:rsidRDefault="00C93553" w:rsidP="00912CD9">
      <w:pPr>
        <w:pStyle w:val="Corpodetexto21"/>
        <w:spacing w:line="360" w:lineRule="auto"/>
        <w:jc w:val="left"/>
        <w:rPr>
          <w:rFonts w:ascii="Times New Roman" w:hAnsi="Times New Roman"/>
          <w:bCs/>
          <w:sz w:val="24"/>
        </w:rPr>
      </w:pPr>
      <w:r w:rsidRPr="00DE7344">
        <w:rPr>
          <w:rFonts w:ascii="Times New Roman" w:hAnsi="Times New Roman"/>
          <w:b/>
          <w:sz w:val="24"/>
          <w:u w:val="single"/>
        </w:rPr>
        <w:t>Equipe de Apoio</w:t>
      </w:r>
      <w:r w:rsidRPr="00DE7344">
        <w:rPr>
          <w:rFonts w:ascii="Times New Roman" w:hAnsi="Times New Roman"/>
          <w:b/>
          <w:sz w:val="24"/>
        </w:rPr>
        <w:t xml:space="preserve">: </w:t>
      </w:r>
      <w:sdt>
        <w:sdtPr>
          <w:rPr>
            <w:rFonts w:asciiTheme="minorHAnsi" w:hAnsiTheme="minorHAnsi" w:cstheme="minorHAnsi"/>
            <w:sz w:val="22"/>
            <w:szCs w:val="22"/>
          </w:rPr>
          <w:alias w:val="Escolher Pregoeio para Equipe"/>
          <w:tag w:val="Escolher Pregoeio para Equipe"/>
          <w:id w:val="385993818"/>
          <w:placeholder>
            <w:docPart w:val="887739428DCD4C6AA0D603F7CCEB0222"/>
          </w:placeholder>
          <w15:color w:val="FF6600"/>
          <w:dropDownList>
            <w:listItem w:value="Escolher um item."/>
            <w:listItem w:displayText="Camila de Almeida Luca Batista – Matrícula 959-335-7-01" w:value="Camila de Almeida Luca Batista – Matrícula 959-335-7-01"/>
            <w:listItem w:displayText="Fabrício Devenz - Matrícula 663.965-8-01" w:value="Fabrício Devenz - Matrícula 663.965-8-01"/>
            <w:listItem w:displayText="Paulo Edison de Lima – Matrícula 670.176-0-01" w:value="Paulo Edison de Lima – Matrícula 670.176-0-01"/>
            <w:listItem w:displayText="Rubens Crippa Júnior - Matrícula 663.315-3-01" w:value="Rubens Crippa Júnior - Matrícula 663.315-3-01"/>
            <w:listItem w:displayText="Tânia Cristina Gomes da Cunha - Matrícula 658.609-0-01" w:value="Tânia Cristina Gomes da Cunha - Matrícula 658.609-0-01"/>
            <w:listItem w:displayText="Tiago Mateus de Azevedo – Matrícula 602.649-4-01" w:value="Tiago Mateus de Azevedo – Matrícula 602.649-4-01"/>
            <w:listItem w:displayText="Glória Maria Fernandes - Matrícula 384.637-7-03" w:value="Glória Maria Fernandes - Matrícula 384.637-7-03"/>
            <w:listItem w:displayText="Wender Kelvin Correa - Matrícula 664.966-1" w:value="Wender Kelvin Correa - Matrícula 664.966-1"/>
            <w:listItem w:displayText="Fernando Mincato Daniel - Matrícula 992.552-0-02" w:value="Fernando Mincato Daniel - Matrícula 992.552-0-02"/>
          </w:dropDownList>
        </w:sdtPr>
        <w:sdtEndPr/>
        <w:sdtContent>
          <w:r w:rsidR="00F10BF8">
            <w:rPr>
              <w:rFonts w:asciiTheme="minorHAnsi" w:hAnsiTheme="minorHAnsi" w:cstheme="minorHAnsi"/>
              <w:sz w:val="22"/>
              <w:szCs w:val="22"/>
            </w:rPr>
            <w:t>Fernando Mincato Daniel - Matrícula 992.552-0-02</w:t>
          </w:r>
        </w:sdtContent>
      </w:sdt>
    </w:p>
    <w:p w14:paraId="41FBE720" w14:textId="30A1B7DD" w:rsidR="00110A3A" w:rsidRDefault="00110A3A" w:rsidP="0009689D">
      <w:pPr>
        <w:pStyle w:val="Corpodetexto21"/>
        <w:tabs>
          <w:tab w:val="right" w:pos="9639"/>
        </w:tabs>
        <w:spacing w:line="360" w:lineRule="auto"/>
        <w:ind w:left="720"/>
        <w:rPr>
          <w:rFonts w:ascii="Calibri" w:hAnsi="Calibri" w:cs="Calibri"/>
          <w:sz w:val="22"/>
          <w:szCs w:val="22"/>
        </w:rPr>
      </w:pPr>
      <w:r w:rsidRPr="00092076">
        <w:rPr>
          <w:rFonts w:ascii="Times New Roman" w:hAnsi="Times New Roman"/>
          <w:bCs/>
          <w:sz w:val="24"/>
        </w:rPr>
        <w:t xml:space="preserve">                   </w:t>
      </w:r>
      <w:sdt>
        <w:sdtPr>
          <w:rPr>
            <w:rFonts w:ascii="Calibri" w:hAnsi="Calibri" w:cs="Calibri"/>
            <w:sz w:val="22"/>
            <w:szCs w:val="22"/>
          </w:rPr>
          <w:alias w:val="Escolher Pregoeio para Equipe"/>
          <w:tag w:val="Escolher Pregoeio para Equipe"/>
          <w:id w:val="-81997414"/>
          <w:placeholder>
            <w:docPart w:val="62B26429FCA9440A816711D98E71A2DB"/>
          </w:placeholder>
          <w15:color w:val="FF6600"/>
          <w:dropDownList>
            <w:listItem w:value="Escolher um item."/>
            <w:listItem w:displayText="Camila de Almeida Luca Batista – Matrícula 959-335-7-01" w:value="Camila de Almeida Luca Batista – Matrícula 959-335-7-01"/>
            <w:listItem w:displayText="Fabrício Devenz - Matrícula 663.965-8-01" w:value="Fabrício Devenz - Matrícula 663.965-8-01"/>
            <w:listItem w:displayText="Paulo Edison de Lima – Matrícula 670.176-0-01" w:value="Paulo Edison de Lima – Matrícula 670.176-0-01"/>
            <w:listItem w:displayText="Rubens Crippa Júnior - Matrícula 663.315-3-01" w:value="Rubens Crippa Júnior - Matrícula 663.315-3-01"/>
            <w:listItem w:displayText="Tânia Cristina Gomes da Cunha - Matrícula 658.609-0-01" w:value="Tânia Cristina Gomes da Cunha - Matrícula 658.609-0-01"/>
            <w:listItem w:displayText="Tiago Mateus de Azevedo – Matrícula 602.649-4-01" w:value="Tiago Mateus de Azevedo – Matrícula 602.649-4-01"/>
            <w:listItem w:displayText="Glória Maria Fernandes - Matrícula 384.637-7-03" w:value="Glória Maria Fernandes - Matrícula 384.637-7-03"/>
            <w:listItem w:displayText="Wender Kelvin Correa - Matrícula 664.966-1" w:value="Wender Kelvin Correa - Matrícula 664.966-1"/>
            <w:listItem w:displayText="Fernando Mincato Daniel - Matrícula 992.552-0-02" w:value="Fernando Mincato Daniel - Matrícula 992.552-0-02"/>
          </w:dropDownList>
        </w:sdtPr>
        <w:sdtEndPr/>
        <w:sdtContent>
          <w:r w:rsidR="004F1420">
            <w:rPr>
              <w:rFonts w:ascii="Calibri" w:hAnsi="Calibri" w:cs="Calibri"/>
              <w:sz w:val="22"/>
              <w:szCs w:val="22"/>
            </w:rPr>
            <w:t>Camila de Almeida Luca Batista – Matrícula 959-335-7-01</w:t>
          </w:r>
        </w:sdtContent>
      </w:sdt>
      <w:r w:rsidR="0009689D">
        <w:rPr>
          <w:rFonts w:ascii="Calibri" w:hAnsi="Calibri" w:cs="Calibri"/>
          <w:sz w:val="22"/>
          <w:szCs w:val="22"/>
        </w:rPr>
        <w:tab/>
      </w:r>
    </w:p>
    <w:p w14:paraId="471753A7" w14:textId="56F0FAEF" w:rsidR="0009689D" w:rsidRPr="00D82B29" w:rsidRDefault="0009689D" w:rsidP="0009689D">
      <w:pPr>
        <w:pStyle w:val="Corpodetexto21"/>
        <w:tabs>
          <w:tab w:val="right" w:pos="9639"/>
        </w:tabs>
        <w:spacing w:line="360" w:lineRule="auto"/>
        <w:ind w:left="72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Rubens </w:t>
      </w:r>
      <w:proofErr w:type="spellStart"/>
      <w:r>
        <w:rPr>
          <w:rFonts w:ascii="Calibri" w:hAnsi="Calibri" w:cs="Calibri"/>
          <w:sz w:val="22"/>
          <w:szCs w:val="22"/>
        </w:rPr>
        <w:t>Crippa</w:t>
      </w:r>
      <w:proofErr w:type="spellEnd"/>
      <w:r>
        <w:rPr>
          <w:rFonts w:ascii="Calibri" w:hAnsi="Calibri" w:cs="Calibri"/>
          <w:sz w:val="22"/>
          <w:szCs w:val="22"/>
        </w:rPr>
        <w:t xml:space="preserve"> Júnior – Matrícula 663.315-3-01</w:t>
      </w:r>
      <w:bookmarkStart w:id="2" w:name="_GoBack"/>
      <w:bookmarkEnd w:id="2"/>
    </w:p>
    <w:p w14:paraId="7843C580" w14:textId="77777777" w:rsidR="00DE7344" w:rsidRPr="00DE7344" w:rsidRDefault="00DE7344" w:rsidP="00DE7344">
      <w:pPr>
        <w:pStyle w:val="Corpodetexto21"/>
        <w:spacing w:line="360" w:lineRule="auto"/>
        <w:ind w:left="720" w:firstLine="720"/>
        <w:rPr>
          <w:rFonts w:ascii="Times New Roman" w:hAnsi="Times New Roman"/>
          <w:b/>
          <w:sz w:val="24"/>
        </w:rPr>
      </w:pPr>
    </w:p>
    <w:p w14:paraId="5AFCB177" w14:textId="65D28095" w:rsidR="000561D3" w:rsidRPr="004F1420" w:rsidRDefault="009A77D3" w:rsidP="00AD5480">
      <w:pPr>
        <w:pStyle w:val="Corpodetexto21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u w:val="single"/>
        </w:rPr>
        <w:t>Equipe de Planejamento</w:t>
      </w:r>
      <w:r w:rsidR="000561D3" w:rsidRPr="00DE7344">
        <w:rPr>
          <w:rFonts w:ascii="Times New Roman" w:hAnsi="Times New Roman"/>
          <w:b/>
          <w:sz w:val="24"/>
        </w:rPr>
        <w:t xml:space="preserve">: </w:t>
      </w:r>
      <w:r w:rsidR="004F1420" w:rsidRPr="004F1420">
        <w:rPr>
          <w:rFonts w:ascii="Times New Roman" w:hAnsi="Times New Roman"/>
          <w:sz w:val="24"/>
        </w:rPr>
        <w:t>Roberto Pacheco,</w:t>
      </w:r>
      <w:r w:rsidR="004F1420">
        <w:rPr>
          <w:rFonts w:ascii="Times New Roman" w:hAnsi="Times New Roman"/>
          <w:b/>
          <w:sz w:val="24"/>
        </w:rPr>
        <w:t xml:space="preserve"> </w:t>
      </w:r>
      <w:r w:rsidR="004F1420" w:rsidRPr="004F1420">
        <w:rPr>
          <w:rFonts w:ascii="Times New Roman" w:hAnsi="Times New Roman"/>
          <w:sz w:val="24"/>
        </w:rPr>
        <w:t xml:space="preserve">Bruna Oliveira Rodrigues Maia, Leonardo Fernandes, Célio Lopes Bittencourt, Tatiane </w:t>
      </w:r>
      <w:proofErr w:type="spellStart"/>
      <w:r w:rsidR="004F1420" w:rsidRPr="004F1420">
        <w:rPr>
          <w:rFonts w:ascii="Times New Roman" w:hAnsi="Times New Roman"/>
          <w:sz w:val="24"/>
        </w:rPr>
        <w:t>Valigura</w:t>
      </w:r>
      <w:proofErr w:type="spellEnd"/>
      <w:r w:rsidR="004F1420" w:rsidRPr="004F1420">
        <w:rPr>
          <w:rFonts w:ascii="Times New Roman" w:hAnsi="Times New Roman"/>
          <w:sz w:val="24"/>
        </w:rPr>
        <w:t xml:space="preserve">, Milla Lima </w:t>
      </w:r>
      <w:proofErr w:type="spellStart"/>
      <w:r w:rsidR="004F1420" w:rsidRPr="004F1420">
        <w:rPr>
          <w:rFonts w:ascii="Times New Roman" w:hAnsi="Times New Roman"/>
          <w:sz w:val="24"/>
        </w:rPr>
        <w:t>Faust</w:t>
      </w:r>
      <w:proofErr w:type="spellEnd"/>
      <w:r w:rsidR="004F1420" w:rsidRPr="004F1420">
        <w:rPr>
          <w:rFonts w:ascii="Times New Roman" w:hAnsi="Times New Roman"/>
          <w:sz w:val="24"/>
        </w:rPr>
        <w:t xml:space="preserve">, Rodrigo Diego Piva, Renan Piazza do Prado, Alisson Antônio </w:t>
      </w:r>
      <w:proofErr w:type="spellStart"/>
      <w:r w:rsidR="004F1420" w:rsidRPr="004F1420">
        <w:rPr>
          <w:rFonts w:ascii="Times New Roman" w:hAnsi="Times New Roman"/>
          <w:sz w:val="24"/>
        </w:rPr>
        <w:t>Carsten</w:t>
      </w:r>
      <w:proofErr w:type="spellEnd"/>
      <w:r w:rsidR="004F1420" w:rsidRPr="004F1420">
        <w:rPr>
          <w:rFonts w:ascii="Times New Roman" w:hAnsi="Times New Roman"/>
          <w:sz w:val="24"/>
        </w:rPr>
        <w:t xml:space="preserve">, Ismael </w:t>
      </w:r>
      <w:proofErr w:type="spellStart"/>
      <w:r w:rsidR="004F1420" w:rsidRPr="004F1420">
        <w:rPr>
          <w:rFonts w:ascii="Times New Roman" w:hAnsi="Times New Roman"/>
          <w:sz w:val="24"/>
        </w:rPr>
        <w:t>Hippen</w:t>
      </w:r>
      <w:proofErr w:type="spellEnd"/>
      <w:r w:rsidR="004F1420" w:rsidRPr="004F1420">
        <w:rPr>
          <w:rFonts w:ascii="Times New Roman" w:hAnsi="Times New Roman"/>
          <w:sz w:val="24"/>
        </w:rPr>
        <w:t xml:space="preserve"> Franz, Filipe Duarte Martins, Jonatas Henrique </w:t>
      </w:r>
      <w:proofErr w:type="spellStart"/>
      <w:r w:rsidR="004F1420" w:rsidRPr="004F1420">
        <w:rPr>
          <w:rFonts w:ascii="Times New Roman" w:hAnsi="Times New Roman"/>
          <w:sz w:val="24"/>
        </w:rPr>
        <w:t>Rosemann</w:t>
      </w:r>
      <w:proofErr w:type="spellEnd"/>
      <w:r w:rsidR="004F1420" w:rsidRPr="004F1420">
        <w:rPr>
          <w:rFonts w:ascii="Times New Roman" w:hAnsi="Times New Roman"/>
          <w:sz w:val="24"/>
        </w:rPr>
        <w:t xml:space="preserve"> e Glória Maria Fernandes Klein.</w:t>
      </w:r>
    </w:p>
    <w:p w14:paraId="4FBAC2A3" w14:textId="77777777" w:rsidR="00110A3A" w:rsidRDefault="00110A3A" w:rsidP="009C7EE5">
      <w:pPr>
        <w:pStyle w:val="Corpodetexto21"/>
        <w:spacing w:line="360" w:lineRule="auto"/>
        <w:ind w:firstLine="708"/>
        <w:jc w:val="right"/>
        <w:rPr>
          <w:rFonts w:ascii="Times New Roman" w:hAnsi="Times New Roman"/>
          <w:b/>
          <w:sz w:val="24"/>
        </w:rPr>
      </w:pPr>
    </w:p>
    <w:p w14:paraId="12DB3DDA" w14:textId="25BAC75B" w:rsidR="00F93AD7" w:rsidRPr="00025156" w:rsidRDefault="0009689D" w:rsidP="009C7EE5">
      <w:pPr>
        <w:pStyle w:val="Corpodetexto21"/>
        <w:spacing w:line="360" w:lineRule="auto"/>
        <w:ind w:firstLine="708"/>
        <w:jc w:val="right"/>
        <w:rPr>
          <w:rFonts w:ascii="Times New Roman" w:hAnsi="Times New Roman"/>
          <w:sz w:val="24"/>
        </w:rPr>
      </w:pPr>
      <w:sdt>
        <w:sdtPr>
          <w:rPr>
            <w:rFonts w:ascii="Times New Roman" w:hAnsi="Times New Roman"/>
            <w:b/>
            <w:sz w:val="24"/>
          </w:rPr>
          <w:alias w:val="Cidade"/>
          <w:tag w:val="Cidade"/>
          <w:id w:val="-991718348"/>
          <w:placeholder>
            <w:docPart w:val="FE2BAAC91B3745868B0E468D9F44FB14"/>
          </w:placeholder>
          <w15:color w:val="FF6600"/>
          <w:dropDownList>
            <w:listItem w:value="Escolher um item."/>
            <w:listItem w:displayText="Florianópolis/SC" w:value="Florianópolis/SC"/>
            <w:listItem w:displayText="Joinville/SC" w:value="Joinville/SC"/>
            <w:listItem w:displayText="Lages/SC" w:value="Lages/SC"/>
            <w:listItem w:displayText="Laguna/SC" w:value="Laguna/SC"/>
            <w:listItem w:displayText="Balneário Camboriú/SC" w:value="Balneário Camboriú/SC"/>
            <w:listItem w:displayText="Chapecó/SC" w:value="Chapecó/SC"/>
            <w:listItem w:displayText="São Bento do Sul/SC" w:value="São Bento do Sul/SC"/>
            <w:listItem w:displayText="Ibirama/SC" w:value="Ibirama/SC"/>
          </w:dropDownList>
        </w:sdtPr>
        <w:sdtEndPr/>
        <w:sdtContent>
          <w:r w:rsidR="00D82B29">
            <w:rPr>
              <w:rFonts w:ascii="Times New Roman" w:hAnsi="Times New Roman"/>
              <w:b/>
              <w:sz w:val="24"/>
            </w:rPr>
            <w:t>Florianópolis/SC</w:t>
          </w:r>
        </w:sdtContent>
      </w:sdt>
      <w:r w:rsidR="009C7EE5" w:rsidRPr="00025156">
        <w:rPr>
          <w:rFonts w:ascii="Times New Roman" w:hAnsi="Times New Roman"/>
          <w:b/>
          <w:sz w:val="24"/>
        </w:rPr>
        <w:t xml:space="preserve">, </w:t>
      </w:r>
    </w:p>
    <w:p w14:paraId="623AB4BE" w14:textId="4AC9B630" w:rsidR="0000546C" w:rsidRDefault="0000546C" w:rsidP="00C93553">
      <w:pPr>
        <w:pStyle w:val="Corpodetexto21"/>
        <w:ind w:firstLine="708"/>
        <w:rPr>
          <w:rFonts w:ascii="Times New Roman" w:hAnsi="Times New Roman"/>
          <w:sz w:val="24"/>
        </w:rPr>
      </w:pPr>
    </w:p>
    <w:p w14:paraId="2E79EA57" w14:textId="77777777" w:rsidR="00110A3A" w:rsidRPr="00025156" w:rsidRDefault="00110A3A" w:rsidP="00C93553">
      <w:pPr>
        <w:pStyle w:val="Corpodetexto21"/>
        <w:ind w:firstLine="708"/>
        <w:rPr>
          <w:rFonts w:ascii="Times New Roman" w:hAnsi="Times New Roman"/>
          <w:sz w:val="24"/>
        </w:rPr>
      </w:pPr>
    </w:p>
    <w:p w14:paraId="0134CDF2" w14:textId="580B4A3A" w:rsidR="002418EF" w:rsidRPr="00025156" w:rsidRDefault="0009689D" w:rsidP="002418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alias w:val="Ordenador de Despesa"/>
          <w:tag w:val="Ordenador de Despesa"/>
          <w:id w:val="435880849"/>
          <w:placeholder>
            <w:docPart w:val="D1BAD2391E2B4F8E9B75476D954ED288"/>
          </w:placeholder>
          <w:dropDownList>
            <w:listItem w:value="Escolher um item."/>
            <w:listItem w:displayText="Rafael Júnior Senes - Coordenador de Licitações e Compras" w:value="Rafael Júnior Senes - Coordenador de Licitações e Compras"/>
            <w:listItem w:displayText="Paulo Edison de Lima - Coordenador de Apoio de Licitações/CLC" w:value="Paulo Edison de Lima - Coordenador de Apoio de Licitações/CLC"/>
            <w:listItem w:displayText="André Thaler Neto - Diretor Geral/CAV" w:value="André Thaler Neto - Diretor Geral/CAV"/>
            <w:listItem w:displayText="Antonio Heronaldo de Sousa - Diretor Geral/CCT" w:value="Antonio Heronaldo de Sousa - Diretor Geral/CCT"/>
            <w:listItem w:displayText="Cleuzir da Luz - Diretora Geral/CEO" w:value="Cleuzir da Luz - Diretora Geral/CEO"/>
            <w:listItem w:displayText="Marino Luiz Eyerkaufer - Diretor Geral/CEAVI" w:value="Marino Luiz Eyerkaufer - Diretor Geral/CEAVI"/>
            <w:listItem w:displayText="Eduardo Nogueira Giovanni - Diretor Geral/CERES" w:value="Eduardo Nogueira Giovanni - Diretor Geral/CERES"/>
            <w:listItem w:displayText="Oséias Alves Pessoa - Diretora Geral/CESFI" w:value="Oséias Alves Pessoa - Diretora Geral/CESFI"/>
            <w:listItem w:displayText="Alexandre Borges Fagundes - Diretor Geral/CEPLAN" w:value="Alexandre Borges Fagundes - Diretor Geral/CEPLAN"/>
          </w:dropDownList>
        </w:sdtPr>
        <w:sdtEndPr/>
        <w:sdtContent>
          <w:r w:rsidR="0098038A">
            <w:rPr>
              <w:rFonts w:ascii="Times New Roman" w:hAnsi="Times New Roman" w:cs="Times New Roman"/>
              <w:b/>
              <w:sz w:val="24"/>
              <w:szCs w:val="24"/>
            </w:rPr>
            <w:t>Rafael Júnior Senes - Coordenador de Licitações e Compras</w:t>
          </w:r>
        </w:sdtContent>
      </w:sdt>
    </w:p>
    <w:p w14:paraId="61CD661F" w14:textId="77777777" w:rsidR="00F93AD7" w:rsidRPr="00025156" w:rsidRDefault="00B12A3C" w:rsidP="002418E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025156">
        <w:rPr>
          <w:rFonts w:ascii="Times New Roman" w:hAnsi="Times New Roman" w:cs="Times New Roman"/>
          <w:i/>
          <w:sz w:val="24"/>
          <w:szCs w:val="24"/>
          <w:lang w:val="pt-BR"/>
        </w:rPr>
        <w:t xml:space="preserve"> </w:t>
      </w:r>
      <w:r w:rsidR="00F93AD7" w:rsidRPr="00025156">
        <w:rPr>
          <w:rFonts w:ascii="Times New Roman" w:hAnsi="Times New Roman" w:cs="Times New Roman"/>
          <w:i/>
          <w:sz w:val="24"/>
          <w:szCs w:val="24"/>
          <w:lang w:val="pt-BR"/>
        </w:rPr>
        <w:t>(assinado digitalmente)</w:t>
      </w:r>
    </w:p>
    <w:p w14:paraId="1708FFD6" w14:textId="77777777" w:rsidR="00B12A3C" w:rsidRPr="00B12A3C" w:rsidRDefault="00B12A3C" w:rsidP="002418E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pt-BR"/>
        </w:rPr>
      </w:pPr>
    </w:p>
    <w:p w14:paraId="4F4B6DFD" w14:textId="77777777" w:rsidR="00B12A3C" w:rsidRPr="00B12A3C" w:rsidRDefault="00B12A3C" w:rsidP="002418E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pt-BR"/>
        </w:rPr>
      </w:pPr>
    </w:p>
    <w:p w14:paraId="48F0926C" w14:textId="77777777" w:rsidR="00B12A3C" w:rsidRPr="00B12A3C" w:rsidRDefault="00B12A3C" w:rsidP="00B12A3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pt-BR"/>
        </w:rPr>
      </w:pPr>
    </w:p>
    <w:p w14:paraId="61D4B6CA" w14:textId="77777777" w:rsidR="009A77D3" w:rsidRDefault="00B12A3C" w:rsidP="00B12A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pt-BR"/>
        </w:rPr>
      </w:pPr>
      <w:r w:rsidRPr="00B12A3C">
        <w:rPr>
          <w:rFonts w:ascii="Times New Roman" w:hAnsi="Times New Roman" w:cs="Times New Roman"/>
          <w:sz w:val="24"/>
          <w:szCs w:val="24"/>
          <w:lang w:val="pt-BR"/>
        </w:rPr>
        <w:t>Ciente</w:t>
      </w:r>
      <w:r w:rsidR="009A77D3">
        <w:rPr>
          <w:rFonts w:ascii="Times New Roman" w:hAnsi="Times New Roman" w:cs="Times New Roman"/>
          <w:sz w:val="24"/>
          <w:szCs w:val="24"/>
          <w:lang w:val="pt-BR"/>
        </w:rPr>
        <w:t xml:space="preserve"> e</w:t>
      </w:r>
      <w:r w:rsidRPr="00B12A3C">
        <w:rPr>
          <w:rFonts w:ascii="Times New Roman" w:hAnsi="Times New Roman" w:cs="Times New Roman"/>
          <w:sz w:val="24"/>
          <w:szCs w:val="24"/>
          <w:lang w:val="pt-BR"/>
        </w:rPr>
        <w:t xml:space="preserve"> de acordo com a designação</w:t>
      </w:r>
      <w:r w:rsidR="009A77D3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502E244E" w14:textId="0FCAB328" w:rsidR="00B12A3C" w:rsidRPr="00B12A3C" w:rsidRDefault="009A77D3" w:rsidP="009A77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9A77D3">
        <w:rPr>
          <w:rFonts w:ascii="Times New Roman" w:hAnsi="Times New Roman" w:cs="Times New Roman"/>
          <w:sz w:val="24"/>
          <w:szCs w:val="24"/>
          <w:lang w:val="pt-BR"/>
        </w:rPr>
        <w:t>ertifica</w:t>
      </w:r>
      <w:r>
        <w:rPr>
          <w:rFonts w:ascii="Times New Roman" w:hAnsi="Times New Roman" w:cs="Times New Roman"/>
          <w:sz w:val="24"/>
          <w:szCs w:val="24"/>
          <w:lang w:val="pt-BR"/>
        </w:rPr>
        <w:t>ndo</w:t>
      </w:r>
      <w:r w:rsidRPr="009A77D3">
        <w:rPr>
          <w:rFonts w:ascii="Times New Roman" w:hAnsi="Times New Roman" w:cs="Times New Roman"/>
          <w:sz w:val="24"/>
          <w:szCs w:val="24"/>
          <w:lang w:val="pt-BR"/>
        </w:rPr>
        <w:t xml:space="preserve"> o encerramento da fase preparatória</w:t>
      </w:r>
      <w:r>
        <w:rPr>
          <w:rFonts w:ascii="Times New Roman" w:hAnsi="Times New Roman" w:cs="Times New Roman"/>
          <w:sz w:val="24"/>
          <w:szCs w:val="24"/>
          <w:lang w:val="pt-BR"/>
        </w:rPr>
        <w:t>,</w:t>
      </w:r>
      <w:r w:rsidRPr="009A77D3">
        <w:rPr>
          <w:rFonts w:ascii="Times New Roman" w:hAnsi="Times New Roman" w:cs="Times New Roman"/>
          <w:sz w:val="24"/>
          <w:szCs w:val="24"/>
          <w:lang w:val="pt-BR"/>
        </w:rPr>
        <w:t xml:space="preserve"> encaminh</w:t>
      </w:r>
      <w:r>
        <w:rPr>
          <w:rFonts w:ascii="Times New Roman" w:hAnsi="Times New Roman" w:cs="Times New Roman"/>
          <w:sz w:val="24"/>
          <w:szCs w:val="24"/>
          <w:lang w:val="pt-BR"/>
        </w:rPr>
        <w:t>o</w:t>
      </w:r>
      <w:r w:rsidRPr="009A77D3">
        <w:rPr>
          <w:rFonts w:ascii="Times New Roman" w:hAnsi="Times New Roman" w:cs="Times New Roman"/>
          <w:sz w:val="24"/>
          <w:szCs w:val="24"/>
          <w:lang w:val="pt-BR"/>
        </w:rPr>
        <w:t xml:space="preserve"> à Procuradoria Jurídica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para </w:t>
      </w:r>
      <w:r w:rsidRPr="009A77D3">
        <w:rPr>
          <w:rFonts w:ascii="Times New Roman" w:hAnsi="Times New Roman" w:cs="Times New Roman"/>
          <w:sz w:val="24"/>
          <w:szCs w:val="24"/>
          <w:lang w:val="pt-BR"/>
        </w:rPr>
        <w:t>controle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9A77D3">
        <w:rPr>
          <w:rFonts w:ascii="Times New Roman" w:hAnsi="Times New Roman" w:cs="Times New Roman"/>
          <w:sz w:val="24"/>
          <w:szCs w:val="24"/>
          <w:lang w:val="pt-BR"/>
        </w:rPr>
        <w:t>prévio de legalidade mediante análise jurídica da contratação</w:t>
      </w:r>
    </w:p>
    <w:p w14:paraId="06C9324A" w14:textId="77777777" w:rsidR="00092076" w:rsidRDefault="00092076" w:rsidP="00B12A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pt-BR"/>
        </w:rPr>
      </w:pPr>
    </w:p>
    <w:p w14:paraId="1533B3D5" w14:textId="6710B3A8" w:rsidR="00B12A3C" w:rsidRPr="00B12A3C" w:rsidRDefault="00B12A3C" w:rsidP="00B12A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pt-BR"/>
        </w:rPr>
      </w:pPr>
      <w:r w:rsidRPr="00B12A3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bookmarkStart w:id="3" w:name="_Hlk164262757"/>
    <w:p w14:paraId="6A4B0CAF" w14:textId="0A9612F5" w:rsidR="00912CD9" w:rsidRDefault="0009689D" w:rsidP="00B12A3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sdt>
        <w:sdtPr>
          <w:alias w:val="Escolher Agente de Contratação"/>
          <w:tag w:val="Agente de Contratação"/>
          <w:id w:val="1359624533"/>
          <w:placeholder>
            <w:docPart w:val="BFEAF19A3CB54B87962B6B123A5FD501"/>
          </w:placeholder>
          <w15:color w:val="FF6600"/>
          <w:dropDownList>
            <w:listItem w:value="Escolher um item."/>
            <w:listItem w:displayText="Camila de Almeida Luca Batista – Matrícula 959-335-7-01" w:value="Camila de Almeida Luca Batista – Matrícula 959-335-7-01"/>
            <w:listItem w:displayText="Fabrício Devenz - Matrícula 663.965-8-01" w:value="Fabrício Devenz - Matrícula 663.965-8-01"/>
            <w:listItem w:displayText="Paulo Edison de Lima – Matrícula 670.176-0-01" w:value="Paulo Edison de Lima – Matrícula 670.176-0-01"/>
            <w:listItem w:displayText="Rubens Crippa Júnior - Matrícula 663.315-3-01" w:value="Rubens Crippa Júnior - Matrícula 663.315-3-01"/>
            <w:listItem w:displayText="Tânia Cristina Gomes da Cunha - Matrícula 658.609-0-01" w:value="Tânia Cristina Gomes da Cunha - Matrícula 658.609-0-01"/>
            <w:listItem w:displayText="Tiago Mateus de Azevedo – Matrícula 602.649-4-01" w:value="Tiago Mateus de Azevedo – Matrícula 602.649-4-01"/>
            <w:listItem w:displayText="Glória Maria Fernandes - Matrícula 384.637-7-03" w:value="Glória Maria Fernandes - Matrícula 384.637-7-03"/>
            <w:listItem w:displayText="Wender Kelvin Correa - Matrícula 664.966-1" w:value="Wender Kelvin Correa - Matrícula 664.966-1"/>
            <w:listItem w:displayText="Fernando Mincato Daniel - Matrícula 992.552-0-02" w:value="Fernando Mincato Daniel - Matrícula 992.552-0-02"/>
          </w:dropDownList>
        </w:sdtPr>
        <w:sdtEndPr/>
        <w:sdtContent>
          <w:r w:rsidR="004F1420">
            <w:t>Tânia Cristina Gomes da Cunha - Matrícula 658.609-0-01</w:t>
          </w:r>
        </w:sdtContent>
      </w:sdt>
      <w:bookmarkEnd w:id="3"/>
    </w:p>
    <w:p w14:paraId="79C6A1B1" w14:textId="3E7359DB" w:rsidR="00EC0240" w:rsidRPr="00F930DE" w:rsidRDefault="009A77D3" w:rsidP="00B12A3C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  <w:t>Agente de Contratação-</w:t>
      </w:r>
      <w:r w:rsidR="00EC0240" w:rsidRPr="00F930DE"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  <w:t>Pregoeiro Designado</w:t>
      </w:r>
    </w:p>
    <w:p w14:paraId="7933819B" w14:textId="70E77028" w:rsidR="00B12A3C" w:rsidRPr="00B12A3C" w:rsidRDefault="00B12A3C" w:rsidP="00B12A3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B12A3C">
        <w:rPr>
          <w:rFonts w:ascii="Times New Roman" w:hAnsi="Times New Roman" w:cs="Times New Roman"/>
          <w:i/>
          <w:sz w:val="24"/>
          <w:szCs w:val="24"/>
          <w:lang w:val="pt-BR"/>
        </w:rPr>
        <w:t>(assinado digitalmente)</w:t>
      </w:r>
    </w:p>
    <w:sectPr w:rsidR="00B12A3C" w:rsidRPr="00B12A3C" w:rsidSect="00110A3A">
      <w:headerReference w:type="default" r:id="rId7"/>
      <w:pgSz w:w="11907" w:h="16839" w:code="9"/>
      <w:pgMar w:top="22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C3FE4" w14:textId="77777777" w:rsidR="00B31766" w:rsidRDefault="00B31766" w:rsidP="00A82B24">
      <w:pPr>
        <w:spacing w:after="0" w:line="240" w:lineRule="auto"/>
      </w:pPr>
      <w:r>
        <w:separator/>
      </w:r>
    </w:p>
  </w:endnote>
  <w:endnote w:type="continuationSeparator" w:id="0">
    <w:p w14:paraId="48E44B26" w14:textId="77777777" w:rsidR="00B31766" w:rsidRDefault="00B31766" w:rsidP="00A82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0053A" w14:textId="77777777" w:rsidR="00B31766" w:rsidRDefault="00B31766" w:rsidP="00A82B24">
      <w:pPr>
        <w:spacing w:after="0" w:line="240" w:lineRule="auto"/>
      </w:pPr>
      <w:r>
        <w:separator/>
      </w:r>
    </w:p>
  </w:footnote>
  <w:footnote w:type="continuationSeparator" w:id="0">
    <w:p w14:paraId="6DE5AC47" w14:textId="77777777" w:rsidR="00B31766" w:rsidRDefault="00B31766" w:rsidP="00A82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0936E" w14:textId="77777777" w:rsidR="00B12A3C" w:rsidRDefault="00B12A3C">
    <w:pPr>
      <w:pStyle w:val="Cabealho"/>
    </w:pPr>
    <w:r>
      <w:rPr>
        <w:noProof/>
        <w:lang w:val="pt-BR" w:eastAsia="pt-BR"/>
      </w:rPr>
      <w:drawing>
        <wp:inline distT="0" distB="0" distL="0" distR="0" wp14:anchorId="50389090" wp14:editId="250EB310">
          <wp:extent cx="1290698" cy="438150"/>
          <wp:effectExtent l="0" t="0" r="5080" b="0"/>
          <wp:docPr id="8" name="Imagem 8" descr="http://www.udesc.br/imagens/id_submenu/899/horizontal_com_assinatu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udesc.br/imagens/id_submenu/899/horizontal_com_assinatu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865" cy="4436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78D"/>
    <w:rsid w:val="0000546C"/>
    <w:rsid w:val="00005887"/>
    <w:rsid w:val="00016538"/>
    <w:rsid w:val="00023775"/>
    <w:rsid w:val="00025156"/>
    <w:rsid w:val="00042AD2"/>
    <w:rsid w:val="0004698B"/>
    <w:rsid w:val="000470B3"/>
    <w:rsid w:val="00047A46"/>
    <w:rsid w:val="000561D3"/>
    <w:rsid w:val="00062022"/>
    <w:rsid w:val="00092076"/>
    <w:rsid w:val="0009689D"/>
    <w:rsid w:val="000B25C5"/>
    <w:rsid w:val="000C2E49"/>
    <w:rsid w:val="000D3B80"/>
    <w:rsid w:val="00110A3A"/>
    <w:rsid w:val="001234EE"/>
    <w:rsid w:val="0014627B"/>
    <w:rsid w:val="0016024D"/>
    <w:rsid w:val="0018146D"/>
    <w:rsid w:val="00182AC8"/>
    <w:rsid w:val="00187A3C"/>
    <w:rsid w:val="00191DC4"/>
    <w:rsid w:val="00195AF0"/>
    <w:rsid w:val="00196B6A"/>
    <w:rsid w:val="001A1D85"/>
    <w:rsid w:val="001A698B"/>
    <w:rsid w:val="001E402F"/>
    <w:rsid w:val="001F62CA"/>
    <w:rsid w:val="0020353A"/>
    <w:rsid w:val="00211498"/>
    <w:rsid w:val="00220AE0"/>
    <w:rsid w:val="002418EF"/>
    <w:rsid w:val="002519C4"/>
    <w:rsid w:val="00275031"/>
    <w:rsid w:val="00276A32"/>
    <w:rsid w:val="002A19FD"/>
    <w:rsid w:val="002F1C57"/>
    <w:rsid w:val="00316790"/>
    <w:rsid w:val="0031748B"/>
    <w:rsid w:val="00324098"/>
    <w:rsid w:val="003274F0"/>
    <w:rsid w:val="00342BBD"/>
    <w:rsid w:val="003510D5"/>
    <w:rsid w:val="00377C6C"/>
    <w:rsid w:val="003829E8"/>
    <w:rsid w:val="00384B74"/>
    <w:rsid w:val="0039063F"/>
    <w:rsid w:val="00396B18"/>
    <w:rsid w:val="003A5534"/>
    <w:rsid w:val="003A5D48"/>
    <w:rsid w:val="003C2D13"/>
    <w:rsid w:val="003D3027"/>
    <w:rsid w:val="003E1B93"/>
    <w:rsid w:val="003E3992"/>
    <w:rsid w:val="003E4ADD"/>
    <w:rsid w:val="003E518D"/>
    <w:rsid w:val="0040753A"/>
    <w:rsid w:val="00426433"/>
    <w:rsid w:val="00441868"/>
    <w:rsid w:val="00455C53"/>
    <w:rsid w:val="00456FB1"/>
    <w:rsid w:val="0047148B"/>
    <w:rsid w:val="00490CE4"/>
    <w:rsid w:val="00494950"/>
    <w:rsid w:val="004A6CDA"/>
    <w:rsid w:val="004A6F5B"/>
    <w:rsid w:val="004D1A31"/>
    <w:rsid w:val="004D3919"/>
    <w:rsid w:val="004D5A28"/>
    <w:rsid w:val="004F1420"/>
    <w:rsid w:val="004F3A1F"/>
    <w:rsid w:val="004F53AB"/>
    <w:rsid w:val="00505BE0"/>
    <w:rsid w:val="00525CC8"/>
    <w:rsid w:val="0053604C"/>
    <w:rsid w:val="00561923"/>
    <w:rsid w:val="005B0C0E"/>
    <w:rsid w:val="005B70A5"/>
    <w:rsid w:val="005C3348"/>
    <w:rsid w:val="005C7B49"/>
    <w:rsid w:val="005D27A4"/>
    <w:rsid w:val="005D2F14"/>
    <w:rsid w:val="006012E7"/>
    <w:rsid w:val="00632E4C"/>
    <w:rsid w:val="006364AA"/>
    <w:rsid w:val="00643A08"/>
    <w:rsid w:val="0066540C"/>
    <w:rsid w:val="00674949"/>
    <w:rsid w:val="0067501B"/>
    <w:rsid w:val="0068437D"/>
    <w:rsid w:val="00685EC1"/>
    <w:rsid w:val="006865CF"/>
    <w:rsid w:val="00695CE1"/>
    <w:rsid w:val="0069722A"/>
    <w:rsid w:val="00697322"/>
    <w:rsid w:val="006C1C69"/>
    <w:rsid w:val="00726D0E"/>
    <w:rsid w:val="00752FC6"/>
    <w:rsid w:val="00753F6A"/>
    <w:rsid w:val="007655E1"/>
    <w:rsid w:val="00765F8A"/>
    <w:rsid w:val="007663BE"/>
    <w:rsid w:val="007A00D1"/>
    <w:rsid w:val="007A6A61"/>
    <w:rsid w:val="007C04D5"/>
    <w:rsid w:val="007E5A97"/>
    <w:rsid w:val="007F3E33"/>
    <w:rsid w:val="0082678D"/>
    <w:rsid w:val="008304FA"/>
    <w:rsid w:val="00850673"/>
    <w:rsid w:val="00866DD9"/>
    <w:rsid w:val="008728B8"/>
    <w:rsid w:val="0087520F"/>
    <w:rsid w:val="00887456"/>
    <w:rsid w:val="008C0474"/>
    <w:rsid w:val="008E6FF5"/>
    <w:rsid w:val="00912CD9"/>
    <w:rsid w:val="00920671"/>
    <w:rsid w:val="0093148E"/>
    <w:rsid w:val="00955528"/>
    <w:rsid w:val="00962906"/>
    <w:rsid w:val="00967CF9"/>
    <w:rsid w:val="0098038A"/>
    <w:rsid w:val="00987480"/>
    <w:rsid w:val="00994EF9"/>
    <w:rsid w:val="009A77D3"/>
    <w:rsid w:val="009B3769"/>
    <w:rsid w:val="009C5988"/>
    <w:rsid w:val="009C7EE5"/>
    <w:rsid w:val="009D1DA5"/>
    <w:rsid w:val="009E2233"/>
    <w:rsid w:val="009E2B87"/>
    <w:rsid w:val="00A0353A"/>
    <w:rsid w:val="00A20BE7"/>
    <w:rsid w:val="00A21966"/>
    <w:rsid w:val="00A33EE6"/>
    <w:rsid w:val="00A358D4"/>
    <w:rsid w:val="00A36623"/>
    <w:rsid w:val="00A45529"/>
    <w:rsid w:val="00A6655C"/>
    <w:rsid w:val="00A82B24"/>
    <w:rsid w:val="00AC268F"/>
    <w:rsid w:val="00AD5480"/>
    <w:rsid w:val="00AE01D3"/>
    <w:rsid w:val="00AF5896"/>
    <w:rsid w:val="00B0244A"/>
    <w:rsid w:val="00B12A3C"/>
    <w:rsid w:val="00B31766"/>
    <w:rsid w:val="00B42EF0"/>
    <w:rsid w:val="00B4488E"/>
    <w:rsid w:val="00B87490"/>
    <w:rsid w:val="00B976BD"/>
    <w:rsid w:val="00BA03CF"/>
    <w:rsid w:val="00BB35F9"/>
    <w:rsid w:val="00BD0779"/>
    <w:rsid w:val="00C327B2"/>
    <w:rsid w:val="00C6318C"/>
    <w:rsid w:val="00C93553"/>
    <w:rsid w:val="00C94B16"/>
    <w:rsid w:val="00CB5FED"/>
    <w:rsid w:val="00CC4CD0"/>
    <w:rsid w:val="00CF64D0"/>
    <w:rsid w:val="00D0200C"/>
    <w:rsid w:val="00D03758"/>
    <w:rsid w:val="00D1647E"/>
    <w:rsid w:val="00D31CA4"/>
    <w:rsid w:val="00D435B1"/>
    <w:rsid w:val="00D4727D"/>
    <w:rsid w:val="00D5153C"/>
    <w:rsid w:val="00D52947"/>
    <w:rsid w:val="00D533A0"/>
    <w:rsid w:val="00D73E7D"/>
    <w:rsid w:val="00D82B29"/>
    <w:rsid w:val="00D85DCB"/>
    <w:rsid w:val="00DA27B0"/>
    <w:rsid w:val="00DE7344"/>
    <w:rsid w:val="00DF2839"/>
    <w:rsid w:val="00E01478"/>
    <w:rsid w:val="00E04582"/>
    <w:rsid w:val="00E054C6"/>
    <w:rsid w:val="00E31E81"/>
    <w:rsid w:val="00E36193"/>
    <w:rsid w:val="00E501DF"/>
    <w:rsid w:val="00E530C3"/>
    <w:rsid w:val="00E72ADE"/>
    <w:rsid w:val="00E879FC"/>
    <w:rsid w:val="00E9375C"/>
    <w:rsid w:val="00EA108F"/>
    <w:rsid w:val="00EA7B2C"/>
    <w:rsid w:val="00EB23B0"/>
    <w:rsid w:val="00EB3B4A"/>
    <w:rsid w:val="00EC0240"/>
    <w:rsid w:val="00ED5468"/>
    <w:rsid w:val="00F025D1"/>
    <w:rsid w:val="00F04DF4"/>
    <w:rsid w:val="00F10BF8"/>
    <w:rsid w:val="00F30806"/>
    <w:rsid w:val="00F63259"/>
    <w:rsid w:val="00F930DE"/>
    <w:rsid w:val="00F93AD7"/>
    <w:rsid w:val="00FB3B30"/>
    <w:rsid w:val="00FE2B78"/>
    <w:rsid w:val="00FF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,"/>
  <w:listSeparator w:val=";"/>
  <w14:docId w14:val="322E6CAE"/>
  <w15:docId w15:val="{4FB3D13F-4E25-42EF-8450-2893BCAFB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7B4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82B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82B24"/>
  </w:style>
  <w:style w:type="paragraph" w:styleId="Rodap">
    <w:name w:val="footer"/>
    <w:basedOn w:val="Normal"/>
    <w:link w:val="RodapChar"/>
    <w:unhideWhenUsed/>
    <w:rsid w:val="00A82B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A82B24"/>
  </w:style>
  <w:style w:type="paragraph" w:styleId="Textodebalo">
    <w:name w:val="Balloon Text"/>
    <w:basedOn w:val="Normal"/>
    <w:link w:val="TextodebaloChar"/>
    <w:uiPriority w:val="99"/>
    <w:semiHidden/>
    <w:unhideWhenUsed/>
    <w:rsid w:val="00A82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82B24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7A00D1"/>
    <w:pPr>
      <w:suppressAutoHyphens/>
      <w:spacing w:after="0" w:line="240" w:lineRule="auto"/>
      <w:jc w:val="both"/>
    </w:pPr>
    <w:rPr>
      <w:rFonts w:ascii="Century" w:eastAsia="Times New Roman" w:hAnsi="Century" w:cs="Times New Roman"/>
      <w:sz w:val="32"/>
      <w:szCs w:val="24"/>
      <w:lang w:val="pt-BR" w:eastAsia="ar-SA"/>
    </w:rPr>
  </w:style>
  <w:style w:type="table" w:styleId="Tabelacomgrade">
    <w:name w:val="Table Grid"/>
    <w:basedOn w:val="Tabelanormal"/>
    <w:uiPriority w:val="59"/>
    <w:rsid w:val="00005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3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WW8Num10z0">
    <w:name w:val="WW8Num10z0"/>
    <w:rsid w:val="009C7EE5"/>
    <w:rPr>
      <w:rFonts w:ascii="Symbol" w:hAnsi="Symbol"/>
    </w:rPr>
  </w:style>
  <w:style w:type="character" w:styleId="TextodoEspaoReservado">
    <w:name w:val="Placeholder Text"/>
    <w:basedOn w:val="Fontepargpadro"/>
    <w:uiPriority w:val="99"/>
    <w:semiHidden/>
    <w:rsid w:val="009C7E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E2BAAC91B3745868B0E468D9F44FB1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74B11D0-0677-49E9-8904-E4B00AA88C70}"/>
      </w:docPartPr>
      <w:docPartBody>
        <w:p w:rsidR="00475082" w:rsidRDefault="0076462B" w:rsidP="0076462B">
          <w:pPr>
            <w:pStyle w:val="FE2BAAC91B3745868B0E468D9F44FB14"/>
          </w:pPr>
          <w:r w:rsidRPr="001C2CD0">
            <w:rPr>
              <w:rStyle w:val="TextodoEspaoReservado"/>
            </w:rPr>
            <w:t>Escolher um item.</w:t>
          </w:r>
        </w:p>
      </w:docPartBody>
    </w:docPart>
    <w:docPart>
      <w:docPartPr>
        <w:name w:val="338FF3109B9B411CA2959D183C76DF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7FA855E-DD11-46FC-9DCE-233F79DD60AA}"/>
      </w:docPartPr>
      <w:docPartBody>
        <w:p w:rsidR="00475082" w:rsidRDefault="0076462B" w:rsidP="0076462B">
          <w:pPr>
            <w:pStyle w:val="338FF3109B9B411CA2959D183C76DFE4"/>
          </w:pPr>
          <w:r w:rsidRPr="001C2CD0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AE8E8BF9CDE64517A1581218454F769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45F34C-6B3F-4CDB-8741-207DDEC90D55}"/>
      </w:docPartPr>
      <w:docPartBody>
        <w:p w:rsidR="00475082" w:rsidRDefault="0076462B" w:rsidP="0076462B">
          <w:pPr>
            <w:pStyle w:val="AE8E8BF9CDE64517A1581218454F7693"/>
          </w:pPr>
          <w:r w:rsidRPr="001C2CD0">
            <w:rPr>
              <w:rStyle w:val="TextodoEspaoReservado"/>
            </w:rPr>
            <w:t>Escolher um item.</w:t>
          </w:r>
        </w:p>
      </w:docPartBody>
    </w:docPart>
    <w:docPart>
      <w:docPartPr>
        <w:name w:val="D1BAD2391E2B4F8E9B75476D954ED2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4337C4-8E3C-4755-809E-2CD740854F55}"/>
      </w:docPartPr>
      <w:docPartBody>
        <w:p w:rsidR="00F414BE" w:rsidRDefault="00475082" w:rsidP="00475082">
          <w:pPr>
            <w:pStyle w:val="D1BAD2391E2B4F8E9B75476D954ED288"/>
          </w:pPr>
          <w:r w:rsidRPr="001C2CD0">
            <w:rPr>
              <w:rStyle w:val="TextodoEspaoReservado"/>
            </w:rPr>
            <w:t>Escolher um item.</w:t>
          </w:r>
        </w:p>
      </w:docPartBody>
    </w:docPart>
    <w:docPart>
      <w:docPartPr>
        <w:name w:val="42A892C4394E4C07A6746902ECE1172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2CA3F02-11A6-4E18-8AB7-47468BA0C7D3}"/>
      </w:docPartPr>
      <w:docPartBody>
        <w:p w:rsidR="004C78B8" w:rsidRDefault="007D4464" w:rsidP="007D4464">
          <w:pPr>
            <w:pStyle w:val="42A892C4394E4C07A6746902ECE1172B"/>
          </w:pPr>
          <w:r w:rsidRPr="006C45CB">
            <w:rPr>
              <w:rStyle w:val="TextodoEspaoReservado"/>
            </w:rPr>
            <w:t>Escolher um item.</w:t>
          </w:r>
        </w:p>
      </w:docPartBody>
    </w:docPart>
    <w:docPart>
      <w:docPartPr>
        <w:name w:val="BFEAF19A3CB54B87962B6B123A5FD50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65FB177-3977-4D90-95AB-FF9DF65DEB6A}"/>
      </w:docPartPr>
      <w:docPartBody>
        <w:p w:rsidR="004C78B8" w:rsidRDefault="007D4464" w:rsidP="007D4464">
          <w:pPr>
            <w:pStyle w:val="BFEAF19A3CB54B87962B6B123A5FD501"/>
          </w:pPr>
          <w:r w:rsidRPr="006C45CB">
            <w:rPr>
              <w:rStyle w:val="TextodoEspaoReservado"/>
            </w:rPr>
            <w:t>Escolher um item.</w:t>
          </w:r>
        </w:p>
      </w:docPartBody>
    </w:docPart>
    <w:docPart>
      <w:docPartPr>
        <w:name w:val="887739428DCD4C6AA0D603F7CCEB02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5BC0D45-FFCB-424A-833A-016DBC99D7B5}"/>
      </w:docPartPr>
      <w:docPartBody>
        <w:p w:rsidR="004C78B8" w:rsidRDefault="007D4464" w:rsidP="007D4464">
          <w:pPr>
            <w:pStyle w:val="887739428DCD4C6AA0D603F7CCEB0222"/>
          </w:pPr>
          <w:r w:rsidRPr="006C45CB">
            <w:rPr>
              <w:rStyle w:val="TextodoEspaoReservado"/>
            </w:rPr>
            <w:t>Escolher um item.</w:t>
          </w:r>
        </w:p>
      </w:docPartBody>
    </w:docPart>
    <w:docPart>
      <w:docPartPr>
        <w:name w:val="62B26429FCA9440A816711D98E71A2D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EF9BEA0-8CD5-4BB6-B99F-369418E5763E}"/>
      </w:docPartPr>
      <w:docPartBody>
        <w:p w:rsidR="004C78B8" w:rsidRDefault="007D4464" w:rsidP="007D4464">
          <w:pPr>
            <w:pStyle w:val="62B26429FCA9440A816711D98E71A2DB"/>
          </w:pPr>
          <w:r w:rsidRPr="006C45CB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62B"/>
    <w:rsid w:val="0004480C"/>
    <w:rsid w:val="001C3047"/>
    <w:rsid w:val="002919F5"/>
    <w:rsid w:val="00475082"/>
    <w:rsid w:val="004C78B8"/>
    <w:rsid w:val="0076462B"/>
    <w:rsid w:val="007B406A"/>
    <w:rsid w:val="007D4464"/>
    <w:rsid w:val="00C82608"/>
    <w:rsid w:val="00CC731B"/>
    <w:rsid w:val="00F4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7D4464"/>
    <w:rPr>
      <w:color w:val="808080"/>
    </w:rPr>
  </w:style>
  <w:style w:type="paragraph" w:customStyle="1" w:styleId="FE2BAAC91B3745868B0E468D9F44FB14">
    <w:name w:val="FE2BAAC91B3745868B0E468D9F44FB14"/>
    <w:rsid w:val="0076462B"/>
  </w:style>
  <w:style w:type="paragraph" w:customStyle="1" w:styleId="91AB2324DB9D48659A0E62309532656F">
    <w:name w:val="91AB2324DB9D48659A0E62309532656F"/>
    <w:rsid w:val="0076462B"/>
  </w:style>
  <w:style w:type="paragraph" w:customStyle="1" w:styleId="338FF3109B9B411CA2959D183C76DFE4">
    <w:name w:val="338FF3109B9B411CA2959D183C76DFE4"/>
    <w:rsid w:val="0076462B"/>
  </w:style>
  <w:style w:type="paragraph" w:customStyle="1" w:styleId="B326DAF8C5D648898126F413327056FE">
    <w:name w:val="B326DAF8C5D648898126F413327056FE"/>
    <w:rsid w:val="0076462B"/>
  </w:style>
  <w:style w:type="paragraph" w:customStyle="1" w:styleId="AE8E8BF9CDE64517A1581218454F7693">
    <w:name w:val="AE8E8BF9CDE64517A1581218454F7693"/>
    <w:rsid w:val="0076462B"/>
  </w:style>
  <w:style w:type="paragraph" w:customStyle="1" w:styleId="D1BAD2391E2B4F8E9B75476D954ED288">
    <w:name w:val="D1BAD2391E2B4F8E9B75476D954ED288"/>
    <w:rsid w:val="00475082"/>
  </w:style>
  <w:style w:type="paragraph" w:customStyle="1" w:styleId="D683E1B884BB48F6B5A5D359E4BE3651">
    <w:name w:val="D683E1B884BB48F6B5A5D359E4BE3651"/>
    <w:rsid w:val="00F414BE"/>
  </w:style>
  <w:style w:type="paragraph" w:customStyle="1" w:styleId="42A892C4394E4C07A6746902ECE1172B">
    <w:name w:val="42A892C4394E4C07A6746902ECE1172B"/>
    <w:rsid w:val="007D4464"/>
  </w:style>
  <w:style w:type="paragraph" w:customStyle="1" w:styleId="BFEAF19A3CB54B87962B6B123A5FD501">
    <w:name w:val="BFEAF19A3CB54B87962B6B123A5FD501"/>
    <w:rsid w:val="007D4464"/>
  </w:style>
  <w:style w:type="paragraph" w:customStyle="1" w:styleId="887739428DCD4C6AA0D603F7CCEB0222">
    <w:name w:val="887739428DCD4C6AA0D603F7CCEB0222"/>
    <w:rsid w:val="007D4464"/>
  </w:style>
  <w:style w:type="paragraph" w:customStyle="1" w:styleId="62B26429FCA9440A816711D98E71A2DB">
    <w:name w:val="62B26429FCA9440A816711D98E71A2DB"/>
    <w:rsid w:val="007D44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E7B70-018A-47BA-9F56-AFC3918A5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216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Carlos</dc:creator>
  <cp:lastModifiedBy>CARINA VICENTE DE SANTI</cp:lastModifiedBy>
  <cp:revision>10</cp:revision>
  <cp:lastPrinted>2018-12-04T15:59:00Z</cp:lastPrinted>
  <dcterms:created xsi:type="dcterms:W3CDTF">2024-07-04T21:09:00Z</dcterms:created>
  <dcterms:modified xsi:type="dcterms:W3CDTF">2026-02-05T21:53:00Z</dcterms:modified>
</cp:coreProperties>
</file>